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D5" w:rsidRPr="00CE3DD5" w:rsidRDefault="00CE3DD5">
      <w:pPr>
        <w:rPr>
          <w:b/>
          <w:sz w:val="32"/>
          <w:szCs w:val="32"/>
          <w:lang w:val="en-US"/>
        </w:rPr>
      </w:pPr>
      <w:r w:rsidRPr="00CE3DD5">
        <w:rPr>
          <w:b/>
          <w:sz w:val="32"/>
          <w:szCs w:val="32"/>
          <w:lang w:val="ru-RU"/>
        </w:rPr>
        <w:t>Р</w:t>
      </w:r>
      <w:proofErr w:type="spellStart"/>
      <w:r w:rsidRPr="00CE3DD5">
        <w:rPr>
          <w:b/>
          <w:sz w:val="32"/>
          <w:szCs w:val="32"/>
          <w:lang w:val="en-US"/>
        </w:rPr>
        <w:t>ешить</w:t>
      </w:r>
      <w:proofErr w:type="spellEnd"/>
      <w:r w:rsidRPr="00CE3DD5">
        <w:rPr>
          <w:b/>
          <w:sz w:val="32"/>
          <w:szCs w:val="32"/>
          <w:lang w:val="en-US"/>
        </w:rPr>
        <w:t xml:space="preserve"> </w:t>
      </w:r>
      <w:proofErr w:type="spellStart"/>
      <w:r w:rsidRPr="00CE3DD5">
        <w:rPr>
          <w:b/>
          <w:sz w:val="32"/>
          <w:szCs w:val="32"/>
          <w:lang w:val="en-US"/>
        </w:rPr>
        <w:t>дифференциальные</w:t>
      </w:r>
      <w:proofErr w:type="spellEnd"/>
      <w:r w:rsidRPr="00CE3DD5">
        <w:rPr>
          <w:b/>
          <w:sz w:val="32"/>
          <w:szCs w:val="32"/>
          <w:lang w:val="en-US"/>
        </w:rPr>
        <w:t xml:space="preserve"> </w:t>
      </w:r>
      <w:proofErr w:type="spellStart"/>
      <w:r w:rsidRPr="00CE3DD5">
        <w:rPr>
          <w:b/>
          <w:sz w:val="32"/>
          <w:szCs w:val="32"/>
          <w:lang w:val="en-US"/>
        </w:rPr>
        <w:t>уравнения</w:t>
      </w:r>
      <w:proofErr w:type="spellEnd"/>
    </w:p>
    <w:p w:rsidR="004D05A8" w:rsidRDefault="00CE3DD5">
      <w:r>
        <w:rPr>
          <w:noProof/>
          <w:lang w:val="ru-RU" w:eastAsia="ru-RU"/>
        </w:rPr>
        <w:drawing>
          <wp:inline distT="0" distB="0" distL="0" distR="0">
            <wp:extent cx="6296025" cy="704850"/>
            <wp:effectExtent l="19050" t="0" r="9525" b="0"/>
            <wp:docPr id="1" name="Рисунок 1" descr="C:\My Documents\математика\Untitled-1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uments\математика\Untitled-1 copy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5A8" w:rsidSect="0031718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3DD5"/>
    <w:rsid w:val="0031718B"/>
    <w:rsid w:val="003B06E0"/>
    <w:rsid w:val="004B04C7"/>
    <w:rsid w:val="004D05A8"/>
    <w:rsid w:val="005079F0"/>
    <w:rsid w:val="008C2DD9"/>
    <w:rsid w:val="008D730A"/>
    <w:rsid w:val="00965D82"/>
    <w:rsid w:val="00CE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DD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>home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tbictep</dc:creator>
  <cp:keywords/>
  <dc:description/>
  <cp:lastModifiedBy>tbictep</cp:lastModifiedBy>
  <cp:revision>1</cp:revision>
  <dcterms:created xsi:type="dcterms:W3CDTF">2011-06-06T15:15:00Z</dcterms:created>
  <dcterms:modified xsi:type="dcterms:W3CDTF">2011-06-06T15:20:00Z</dcterms:modified>
</cp:coreProperties>
</file>